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ANEXO VI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10"/>
          <w:szCs w:val="10"/>
        </w:rPr>
      </w:pPr>
      <w:r>
        <w:rPr>
          <w:rFonts w:cs="Arial" w:ascii="Arial" w:hAnsi="Arial"/>
          <w:b/>
          <w:sz w:val="10"/>
          <w:szCs w:val="1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AUTODECLARAÇÃO RACIAL - AÇÕES AFIRMATIVAS (L2, L4, L6 E L8)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Eu,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</w:r>
      <w:bookmarkStart w:id="0" w:name="_GoBack"/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bookmarkEnd w:id="0"/>
      <w:r>
        <w:rPr>
          <w:rFonts w:cs="Arial" w:ascii="Arial" w:hAnsi="Arial"/>
          <w:sz w:val="24"/>
          <w:szCs w:val="24"/>
        </w:rPr>
        <w:t xml:space="preserve">, portador da Carteira de Identidade RG nº </w:t>
      </w:r>
      <w: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, órgão expedidor </w:t>
      </w: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, Protocolo de inscrição nº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  e CPF nº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>, para o fim específico de concorrer à reserva de vagas destinadas a negros (pretos e pardos) no Processo Seletivo regido pelo Edital acima especificado, com base na Lei 12.711/2012, regulamentada pelo Decreto 7.824/2012 e implementada pela Portaria Normativa MEC 18/2012, declaro-me: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Arial" w:hAnsi="Arial"/>
        </w:rPr>
        <w:instrText xml:space="preserve"> FORMCHECKBOX </w:instrText>
      </w:r>
      <w:r>
        <w:rPr>
          <w:sz w:val="24"/>
          <w:szCs w:val="24"/>
          <w:rFonts w:ascii="Arial" w:hAnsi="Arial"/>
        </w:rPr>
        <w:fldChar w:fldCharType="separate"/>
      </w:r>
      <w:bookmarkStart w:id="1" w:name="__Fieldmark__1690_3099571900"/>
      <w:bookmarkStart w:id="2" w:name="__Fieldmark__1690_3099571900"/>
      <w:bookmarkEnd w:id="2"/>
      <w:r>
        <w:rPr>
          <w:rFonts w:ascii="Arial" w:hAnsi="Arial"/>
          <w:sz w:val="24"/>
          <w:szCs w:val="24"/>
        </w:rPr>
      </w:r>
      <w:r>
        <w:rPr>
          <w:sz w:val="24"/>
          <w:szCs w:val="24"/>
          <w:rFonts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 Preto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Arial" w:hAnsi="Arial"/>
        </w:rPr>
        <w:instrText xml:space="preserve"> FORMCHECKBOX </w:instrText>
      </w:r>
      <w:r>
        <w:rPr>
          <w:sz w:val="24"/>
          <w:szCs w:val="24"/>
          <w:rFonts w:ascii="Arial" w:hAnsi="Arial"/>
        </w:rPr>
        <w:fldChar w:fldCharType="separate"/>
      </w:r>
      <w:bookmarkStart w:id="3" w:name="__Fieldmark__1696_3099571900"/>
      <w:bookmarkStart w:id="4" w:name="__Fieldmark__1696_3099571900"/>
      <w:bookmarkEnd w:id="4"/>
      <w:r>
        <w:rPr>
          <w:rFonts w:ascii="Arial" w:hAnsi="Arial"/>
          <w:sz w:val="24"/>
          <w:szCs w:val="24"/>
        </w:rPr>
      </w:r>
      <w:r>
        <w:rPr>
          <w:sz w:val="24"/>
          <w:szCs w:val="24"/>
          <w:rFonts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 Pardo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Arial" w:hAnsi="Arial"/>
        </w:rPr>
        <w:instrText xml:space="preserve"> FORMCHECKBOX </w:instrText>
      </w:r>
      <w:r>
        <w:rPr>
          <w:sz w:val="24"/>
          <w:szCs w:val="24"/>
          <w:rFonts w:ascii="Arial" w:hAnsi="Arial"/>
        </w:rPr>
        <w:fldChar w:fldCharType="separate"/>
      </w:r>
      <w:bookmarkStart w:id="5" w:name="__Fieldmark__1702_3099571900"/>
      <w:bookmarkStart w:id="6" w:name="__Fieldmark__1702_3099571900"/>
      <w:bookmarkEnd w:id="6"/>
      <w:r>
        <w:rPr>
          <w:rFonts w:ascii="Arial" w:hAnsi="Arial"/>
          <w:sz w:val="24"/>
          <w:szCs w:val="24"/>
        </w:rPr>
      </w:r>
      <w:r>
        <w:rPr>
          <w:sz w:val="24"/>
          <w:szCs w:val="24"/>
          <w:rFonts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 Membro de comunidade quilombola - pertenço ao Quilombo: 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, situado no Município de </w:t>
      </w:r>
      <w: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, no Estado </w:t>
      </w:r>
      <w:r>
        <w:fldChar w:fldCharType="begin">
          <w:ffData>
            <w:name w:val="Texto27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cs="Arial"/>
          <w:sz w:val="24"/>
          <w:szCs w:val="24"/>
        </w:rPr>
      </w:pPr>
      <w:r>
        <w:fldChar w:fldCharType="begin">
          <w:ffData>
            <w:name w:val="Bookmark"/>
            <w:enabled/>
            <w:calcOnExit w:val="0"/>
            <w:textInput>
              <w:default w:val="________________, _____ de _________ de ________."/>
            </w:textInput>
          </w:ffData>
        </w:fldChar>
      </w:r>
      <w:r>
        <w:rPr>
          <w:sz w:val="24"/>
          <w:szCs w:val="24"/>
          <w:rFonts w:ascii="Arial" w:hAnsi="Arial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sz w:val="24"/>
          <w:szCs w:val="24"/>
          <w:rFonts w:ascii="Arial" w:hAnsi="Arial"/>
        </w:rPr>
        <w:fldChar w:fldCharType="separate"/>
      </w:r>
      <w:r>
        <w:rPr>
          <w:rFonts w:ascii="Arial" w:hAnsi="Arial"/>
          <w:sz w:val="24"/>
          <w:szCs w:val="24"/>
        </w:rPr>
      </w:r>
      <w:r>
        <w:rPr>
          <w:rFonts w:cs="Arial" w:ascii="Arial" w:hAnsi="Arial"/>
          <w:sz w:val="24"/>
          <w:szCs w:val="24"/>
        </w:rPr>
        <w:t>________________, _____ de _________ de ________.</w:t>
      </w:r>
      <w:r>
        <w:rPr>
          <w:rFonts w:ascii="Arial" w:hAnsi="Arial"/>
          <w:sz w:val="24"/>
          <w:szCs w:val="24"/>
        </w:rPr>
      </w:r>
      <w:r>
        <w:rPr>
          <w:sz w:val="24"/>
          <w:szCs w:val="24"/>
          <w:rFonts w:ascii="Arial" w:hAnsi="Arial"/>
        </w:rPr>
        <w:fldChar w:fldCharType="end"/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 declarante ou responsável legal</w:t>
      </w:r>
    </w:p>
    <w:sectPr>
      <w:headerReference w:type="default" r:id="rId2"/>
      <w:footerReference w:type="default" r:id="rId3"/>
      <w:type w:val="continuous"/>
      <w:pgSz w:w="11906" w:h="16838"/>
      <w:pgMar w:left="1134" w:right="1134" w:gutter="0" w:header="709" w:top="1134" w:footer="709" w:bottom="1134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547370" cy="539750"/>
          <wp:effectExtent l="0" t="0" r="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Brasão de A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MATO GROSSO</w:t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DIRETORIA DE POLÍTICAS DE INGRESSO E SELEÇÕES</w:t>
    </w:r>
  </w:p>
  <w:p>
    <w:pPr>
      <w:pStyle w:val="Cabealho"/>
      <w:jc w:val="center"/>
      <w:rPr/>
    </w:pPr>
    <w:r>
      <w:rPr>
        <w:b/>
        <w:sz w:val="16"/>
        <w:szCs w:val="16"/>
      </w:rPr>
      <w:t>EDITAL Nº 05/2023 - PROCESSO SELETIVO 2023/02 - CURSOS DE GRADUAÇÃO</w:t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formatting="1" w:cryptProviderType="rsaAES" w:cryptAlgorithmClass="hash" w:cryptAlgorithmType="typeAny" w:cryptAlgorithmSid="14" w:cryptSpinCount="100000" w:hash="Wv2RoBz5862o24TgfMyDDQ2V7E9ZHW5KrmXo2g2k7PrrUppPbxSDcphEF9hVFZvGjj+TF0GwTHgjI53byfvw8g==" w:salt="PiElfrrXBgwJvCWwq7aVvQ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f7c8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false"/>
      <w:spacing w:lineRule="auto" w:line="240" w:before="0" w:after="0"/>
      <w:jc w:val="center"/>
      <w:outlineLvl w:val="0"/>
    </w:pPr>
    <w:rPr>
      <w:rFonts w:ascii="Calibri" w:hAnsi="Calibri" w:eastAsia="Calibri" w:cs="Calibri"/>
      <w:b/>
      <w:bCs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8632c"/>
    <w:rPr/>
  </w:style>
  <w:style w:type="character" w:styleId="RodapChar" w:customStyle="1">
    <w:name w:val="Rodapé Char"/>
    <w:basedOn w:val="DefaultParagraphFont"/>
    <w:uiPriority w:val="99"/>
    <w:qFormat/>
    <w:rsid w:val="0098632c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8632c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uiPriority w:val="1"/>
    <w:qFormat/>
    <w:rsid w:val="000f7c8f"/>
    <w:rPr>
      <w:rFonts w:ascii="Calibri" w:hAnsi="Calibri" w:eastAsia="Calibri" w:cs="Calibri"/>
      <w:b/>
      <w:bCs/>
      <w:lang w:val="pt-PT"/>
    </w:rPr>
  </w:style>
  <w:style w:type="character" w:styleId="LinkdaInternet">
    <w:name w:val="Hyperlink"/>
    <w:basedOn w:val="DefaultParagraphFont"/>
    <w:uiPriority w:val="99"/>
    <w:unhideWhenUsed/>
    <w:rsid w:val="000f7c8f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uiPriority w:val="1"/>
    <w:qFormat/>
    <w:rsid w:val="000f7c8f"/>
    <w:rPr>
      <w:rFonts w:ascii="Calibri" w:hAnsi="Calibri" w:eastAsia="Calibri" w:cs="Calibri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unhideWhenUsed/>
    <w:qFormat/>
    <w:rsid w:val="000f7c8f"/>
    <w:pPr>
      <w:widowControl w:val="false"/>
      <w:spacing w:lineRule="auto" w:line="240" w:before="0" w:after="0"/>
    </w:pPr>
    <w:rPr>
      <w:rFonts w:ascii="Calibri" w:hAnsi="Calibri" w:eastAsia="Calibri" w:cs="Calibri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863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c8f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0f7c8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Msonormal" w:customStyle="1">
    <w:name w:val="msonormal"/>
    <w:basedOn w:val="Normal"/>
    <w:qFormat/>
    <w:rsid w:val="000f7c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9</TotalTime>
  <Application>LibreOffice/7.4.2.3$Windows_X86_64 LibreOffice_project/382eef1f22670f7f4118c8c2dd222ec7ad009daf</Application>
  <AppVersion>15.0000</AppVersion>
  <Pages>1</Pages>
  <Words>146</Words>
  <Characters>778</Characters>
  <CharactersWithSpaces>952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2021-08-25T22:33:00Z</dcterms:created>
  <dc:creator>Anderson Azevedo</dc:creator>
  <dc:description/>
  <dc:language>pt-BR</dc:language>
  <cp:lastModifiedBy>Katia Ferreira Santos</cp:lastModifiedBy>
  <dcterms:modified xsi:type="dcterms:W3CDTF">2023-03-09T18:34:00Z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